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99" w:rsidRDefault="005F0499" w:rsidP="005F0499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F0499" w:rsidRPr="00273F55" w:rsidRDefault="005F0499" w:rsidP="005F0499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73F55">
        <w:rPr>
          <w:rFonts w:ascii="Times New Roman" w:hAnsi="Times New Roman" w:cs="Times New Roman"/>
          <w:i/>
          <w:iCs/>
          <w:sz w:val="20"/>
          <w:szCs w:val="20"/>
        </w:rPr>
        <w:t>Mẫu 06/BTTTT</w:t>
      </w:r>
    </w:p>
    <w:p w:rsidR="005F0499" w:rsidRPr="00273F55" w:rsidRDefault="005F0499" w:rsidP="005F0499">
      <w:pPr>
        <w:pStyle w:val="NormalWeb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273F55">
        <w:rPr>
          <w:i/>
          <w:iCs/>
          <w:sz w:val="20"/>
          <w:szCs w:val="20"/>
        </w:rPr>
        <w:t>(Ban hành kèm theo Thông tư số04/2014/BTTTT ngày19/03/2014 của Bộ Thông tin và Truyền thông)</w:t>
      </w:r>
    </w:p>
    <w:tbl>
      <w:tblPr>
        <w:tblW w:w="96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973"/>
      </w:tblGrid>
      <w:tr w:rsidR="005F0499" w:rsidRPr="00273F55" w:rsidTr="00EA0051">
        <w:trPr>
          <w:trHeight w:val="697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99" w:rsidRPr="00273F55" w:rsidRDefault="005F0499" w:rsidP="00EA0051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73F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2454761" wp14:editId="66D0384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357504</wp:posOffset>
                      </wp:positionV>
                      <wp:extent cx="762000" cy="0"/>
                      <wp:effectExtent l="0" t="0" r="19050" b="19050"/>
                      <wp:wrapNone/>
                      <wp:docPr id="8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pt,28.15pt" to="114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x6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"/>
                  </w:pict>
                </mc:Fallback>
              </mc:AlternateContent>
            </w:r>
            <w:r w:rsidRPr="00273F55">
              <w:rPr>
                <w:rFonts w:ascii="Times New Roman" w:hAnsi="Times New Roman" w:cs="Times New Roman"/>
                <w:b/>
                <w:bCs/>
                <w:spacing w:val="-20"/>
              </w:rPr>
              <w:t>TÊN CƠ QUAN, TỔ CHỨC</w:t>
            </w:r>
            <w:r w:rsidRPr="00273F55">
              <w:rPr>
                <w:rFonts w:ascii="Times New Roman" w:hAnsi="Times New Roman" w:cs="Times New Roman"/>
                <w:b/>
                <w:bCs/>
                <w:spacing w:val="-20"/>
              </w:rPr>
              <w:br/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99" w:rsidRPr="00273F55" w:rsidRDefault="005F0499" w:rsidP="00EA0051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F55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                      </w:t>
            </w:r>
            <w:r w:rsidRPr="00273F55">
              <w:rPr>
                <w:rFonts w:ascii="Times New Roman" w:hAnsi="Times New Roman" w:cs="Times New Roman"/>
                <w:i/>
                <w:iCs/>
              </w:rPr>
              <w:t xml:space="preserve"> ………, ngày … tháng … năm 20…   </w:t>
            </w:r>
          </w:p>
        </w:tc>
      </w:tr>
    </w:tbl>
    <w:p w:rsidR="005F0499" w:rsidRPr="00273F55" w:rsidRDefault="005F0499" w:rsidP="005F0499">
      <w:pPr>
        <w:jc w:val="center"/>
        <w:rPr>
          <w:rFonts w:ascii="Times New Roman" w:hAnsi="Times New Roman" w:cs="Times New Roman"/>
          <w:b/>
          <w:bCs/>
        </w:rPr>
      </w:pPr>
      <w:r w:rsidRPr="00273F55">
        <w:rPr>
          <w:rFonts w:ascii="Times New Roman" w:hAnsi="Times New Roman" w:cs="Times New Roman"/>
          <w:b/>
          <w:bCs/>
        </w:rPr>
        <w:t xml:space="preserve">ĐƠN ĐỀ NGHỊ TRƯNG BÀY TRANH, ẢNH VÀ </w:t>
      </w:r>
    </w:p>
    <w:p w:rsidR="005F0499" w:rsidRPr="00273F55" w:rsidRDefault="005F0499" w:rsidP="005F0499">
      <w:pPr>
        <w:jc w:val="center"/>
        <w:rPr>
          <w:rFonts w:ascii="Times New Roman" w:hAnsi="Times New Roman" w:cs="Times New Roman"/>
          <w:b/>
          <w:bCs/>
        </w:rPr>
      </w:pPr>
      <w:r w:rsidRPr="00273F55">
        <w:rPr>
          <w:rFonts w:ascii="Times New Roman" w:hAnsi="Times New Roman" w:cs="Times New Roman"/>
          <w:b/>
          <w:bCs/>
        </w:rPr>
        <w:t xml:space="preserve">CÁC HÌNH THỨC THÔNG TIN KHÁC BÊN NGOÀI TRỤ SỞ </w:t>
      </w:r>
    </w:p>
    <w:p w:rsidR="005F0499" w:rsidRPr="00273F55" w:rsidRDefault="005F0499" w:rsidP="005F0499">
      <w:pPr>
        <w:jc w:val="center"/>
        <w:rPr>
          <w:rFonts w:ascii="Times New Roman" w:hAnsi="Times New Roman" w:cs="Times New Roman"/>
          <w:b/>
          <w:bCs/>
        </w:rPr>
      </w:pPr>
      <w:r w:rsidRPr="00273F55">
        <w:rPr>
          <w:rFonts w:ascii="Times New Roman" w:hAnsi="Times New Roman" w:cs="Times New Roman"/>
          <w:b/>
          <w:bCs/>
        </w:rPr>
        <w:t>CƠ QUAN ĐẠI DIỆN NƯỚC NGOÀI, TỔ CHỨC NƯỚC NGOÀI</w:t>
      </w:r>
    </w:p>
    <w:p w:rsidR="005F0499" w:rsidRDefault="005F0499" w:rsidP="005F0499">
      <w:pPr>
        <w:spacing w:before="120" w:after="100" w:afterAutospacing="1"/>
        <w:jc w:val="center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>Kính gửi: .........................................................</w:t>
      </w:r>
    </w:p>
    <w:p w:rsidR="005F0499" w:rsidRPr="00273F55" w:rsidRDefault="005F0499" w:rsidP="005F0499">
      <w:pPr>
        <w:spacing w:before="120" w:after="100" w:afterAutospacing="1"/>
        <w:jc w:val="center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  <w:b/>
          <w:bCs/>
        </w:rPr>
        <w:t>1. Tên cơ quan, tổ chức đề nghị trưng bày tranh, ảnh và các hình thức thông tin khác: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 xml:space="preserve">Địa chỉ: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 xml:space="preserve">Điện thoại: </w:t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  <w:t xml:space="preserve">Fax: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 xml:space="preserve">Website: </w:t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  <w:t>Email: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  <w:b/>
          <w:bCs/>
        </w:rPr>
        <w:t>Đang hoạt động hợp pháp tại Việt Nam theo: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 xml:space="preserve">Giấy phép/Quyết định thành lập số: </w:t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  <w:t xml:space="preserve">Cấp ngày: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 xml:space="preserve">Cơ quan cấp giấy phép: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73F55">
        <w:rPr>
          <w:rFonts w:ascii="Times New Roman" w:hAnsi="Times New Roman" w:cs="Times New Roman"/>
        </w:rPr>
        <w:t xml:space="preserve">Số đăng ký kinh doanh </w:t>
      </w:r>
      <w:r w:rsidRPr="00273F55">
        <w:rPr>
          <w:rFonts w:ascii="Times New Roman" w:hAnsi="Times New Roman" w:cs="Times New Roman"/>
          <w:i/>
          <w:iCs/>
        </w:rPr>
        <w:t xml:space="preserve">(nếu có):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3F55">
        <w:rPr>
          <w:rFonts w:ascii="Times New Roman" w:hAnsi="Times New Roman" w:cs="Times New Roman"/>
          <w:b/>
          <w:bCs/>
        </w:rPr>
        <w:t>2. Người đại diện theo pháp luật của cơ quan, tổ chức là người chịu trách nhiệm trưng bày tranh, ảnh và các hình thức thông tin khác: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 xml:space="preserve">Họ và tên: </w:t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  <w:r w:rsidRPr="00273F55">
        <w:rPr>
          <w:rFonts w:ascii="Times New Roman" w:hAnsi="Times New Roman" w:cs="Times New Roman"/>
        </w:rPr>
        <w:tab/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 xml:space="preserve">Quốc tịch: </w:t>
      </w:r>
    </w:p>
    <w:p w:rsidR="005F0499" w:rsidRPr="00273F55" w:rsidRDefault="005F0499" w:rsidP="005F0499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 xml:space="preserve">Chức danh: </w:t>
      </w:r>
      <w:r w:rsidRPr="00273F55">
        <w:rPr>
          <w:rFonts w:ascii="Times New Roman" w:hAnsi="Times New Roman" w:cs="Times New Roman"/>
        </w:rPr>
        <w:tab/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 xml:space="preserve">Số CMND </w:t>
      </w:r>
      <w:r w:rsidRPr="00273F55">
        <w:rPr>
          <w:rFonts w:ascii="Times New Roman" w:hAnsi="Times New Roman" w:cs="Times New Roman"/>
          <w:i/>
          <w:iCs/>
        </w:rPr>
        <w:t>(hoặc hộ chiếu)</w:t>
      </w:r>
      <w:r w:rsidRPr="00273F55">
        <w:rPr>
          <w:rFonts w:ascii="Times New Roman" w:hAnsi="Times New Roman" w:cs="Times New Roman"/>
        </w:rPr>
        <w:t xml:space="preserve">:                 Nơi cấp: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  <w:b/>
          <w:bCs/>
        </w:rPr>
        <w:t xml:space="preserve">3. Nội dung tin, tranh, ảnh trưng bày (ghi cụ thể kích thước):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3F55">
        <w:rPr>
          <w:rFonts w:ascii="Times New Roman" w:hAnsi="Times New Roman" w:cs="Times New Roman"/>
          <w:b/>
          <w:bCs/>
        </w:rPr>
        <w:t xml:space="preserve">4. Hình thức trưng bày: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  <w:b/>
          <w:bCs/>
        </w:rPr>
        <w:t xml:space="preserve">5. Mục đích trưng bày: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73F55">
        <w:rPr>
          <w:rFonts w:ascii="Times New Roman" w:hAnsi="Times New Roman" w:cs="Times New Roman"/>
          <w:b/>
          <w:bCs/>
        </w:rPr>
        <w:t xml:space="preserve">6. Địa điểm trưng bày: </w:t>
      </w:r>
    </w:p>
    <w:p w:rsidR="005F0499" w:rsidRPr="00273F55" w:rsidRDefault="005F0499" w:rsidP="005F0499">
      <w:pPr>
        <w:spacing w:after="0"/>
        <w:jc w:val="both"/>
        <w:rPr>
          <w:rFonts w:ascii="Times New Roman" w:hAnsi="Times New Roman" w:cs="Times New Roman"/>
        </w:rPr>
      </w:pPr>
      <w:r w:rsidRPr="00273F55">
        <w:rPr>
          <w:rFonts w:ascii="Times New Roman" w:hAnsi="Times New Roman" w:cs="Times New Roman"/>
        </w:rPr>
        <w:t>Chúng tôi cam kết tuân thủ đầy đủ các quy định pháp luật hiện hành của Việt Nam.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F0499" w:rsidRPr="00273F55" w:rsidTr="00EA0051">
        <w:trPr>
          <w:trHeight w:val="98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99" w:rsidRPr="00273F55" w:rsidRDefault="005F0499" w:rsidP="00EA0051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499" w:rsidRPr="00273F55" w:rsidRDefault="005F0499" w:rsidP="00EA0051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273F55">
              <w:rPr>
                <w:rFonts w:ascii="Times New Roman" w:hAnsi="Times New Roman" w:cs="Times New Roman"/>
                <w:b/>
                <w:bCs/>
              </w:rPr>
              <w:t>Người đại diện theo pháp luật</w:t>
            </w:r>
            <w:r w:rsidRPr="00273F55">
              <w:rPr>
                <w:rFonts w:ascii="Times New Roman" w:hAnsi="Times New Roman" w:cs="Times New Roman"/>
                <w:b/>
                <w:bCs/>
              </w:rPr>
              <w:br/>
              <w:t>của cơ quan, tổ chức</w:t>
            </w:r>
            <w:r w:rsidRPr="00273F55">
              <w:rPr>
                <w:rFonts w:ascii="Times New Roman" w:hAnsi="Times New Roman" w:cs="Times New Roman"/>
                <w:b/>
                <w:bCs/>
              </w:rPr>
              <w:br/>
            </w:r>
            <w:r w:rsidRPr="00273F55">
              <w:rPr>
                <w:rFonts w:ascii="Times New Roman" w:hAnsi="Times New Roman" w:cs="Times New Roman"/>
                <w:i/>
                <w:iCs/>
              </w:rPr>
              <w:t>(Ký tên, đóng dấu)</w:t>
            </w:r>
          </w:p>
        </w:tc>
      </w:tr>
    </w:tbl>
    <w:p w:rsidR="0055768B" w:rsidRDefault="0055768B">
      <w:bookmarkStart w:id="0" w:name="_GoBack"/>
      <w:bookmarkEnd w:id="0"/>
    </w:p>
    <w:sectPr w:rsidR="0055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E"/>
    <w:rsid w:val="0055768B"/>
    <w:rsid w:val="005F0499"/>
    <w:rsid w:val="00733ECC"/>
    <w:rsid w:val="00E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5F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5F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2017-10-12T07:03:00Z</dcterms:created>
  <dcterms:modified xsi:type="dcterms:W3CDTF">2017-10-12T07:03:00Z</dcterms:modified>
</cp:coreProperties>
</file>